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03 ) - Anlaga - RA Wobbe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Wichmannstr. 9</w:t>
      </w:r>
    </w:p>
    <w:p>
      <w:pPr/>
      <w:r>
        <w:rPr/>
        <w:t xml:space="preserve">Ismail Rüstern. Wichmannstr. 9, 10787 Berlin                         10787 Berlin</w:t>
      </w:r>
    </w:p>
    <w:p>
      <w:pPr/>
      <w:r>
        <w:rPr/>
        <w:t xml:space="preserve">An das:</w:t>
      </w:r>
    </w:p>
    <w:p>
      <w:pPr/>
      <w:r>
        <w:rPr/>
        <w:t xml:space="preserve">RA Jörn Wobbe</w:t>
      </w:r>
    </w:p>
    <w:p>
      <w:pPr/>
      <w:r>
        <w:rPr/>
        <w:t xml:space="preserve">Bayreuther Str. 8                                                   Berlin, 10 Feb. 2009</w:t>
      </w:r>
    </w:p>
    <w:p>
      <w:pPr/>
      <w:r>
        <w:rPr/>
        <w:t xml:space="preserve">10787 Berlin</w:t>
      </w:r>
    </w:p>
    <w:p>
      <w:pPr/>
      <w:r>
        <w:rPr/>
        <w:t xml:space="preserve">Nur per Fax: 030 / 23 63 57 43</w:t>
      </w:r>
    </w:p>
    <w:p>
      <w:pPr/>
      <w:r>
        <w:rPr/>
        <w:t xml:space="preserve">Sehr geehrter Herr Anwalt Jörn Wobbe,</w:t>
      </w:r>
    </w:p>
    <w:p>
      <w:pPr/>
      <w:r>
        <w:rPr/>
        <w:t xml:space="preserve">Sie haben mich in 2 Fällen vertreten, Geld genommen, Prozesskostenhilfe bekommen, dennoch nur</w:t>
      </w:r>
    </w:p>
    <w:p>
      <w:pPr/>
      <w:r>
        <w:rPr/>
        <w:t xml:space="preserve">untätig gewesen.</w:t>
      </w:r>
    </w:p>
    <w:p>
      <w:pPr/>
      <w:r>
        <w:rPr/>
        <w:t xml:space="preserve">Sie haben mich vor diesem Prozess, VG 15 A 281 / 07, vertreten, wo ich am 10.03.2008 ein Formular</w:t>
      </w:r>
    </w:p>
    <w:p>
      <w:pPr/>
      <w:r>
        <w:rPr/>
        <w:t xml:space="preserve">unterschrieben habe und auch Geld für diesen Prozess bezahlt habe. Da das Gericht                am</w:t>
      </w:r>
    </w:p>
    <w:p>
      <w:pPr/>
      <w:r>
        <w:rPr/>
        <w:t xml:space="preserve">06.03.2008 mir die Prozesskostenhilfe entzogen hat, welches Schreiben ich am 12.03.2008 erhalten</w:t>
      </w:r>
    </w:p>
    <w:p>
      <w:pPr/>
      <w:r>
        <w:rPr/>
        <w:t xml:space="preserve">habe, haben Sie dies dennoch nicht für wichtig empfunden einen Widerspruch zu schreiben, als Jurist</w:t>
      </w:r>
    </w:p>
    <w:p>
      <w:pPr/>
      <w:r>
        <w:rPr/>
        <w:t xml:space="preserve">hätten Sie dies aber als wichtig wahrnehmen müssen. Sie haben den Beschluss für die</w:t>
      </w:r>
    </w:p>
    <w:p>
      <w:pPr/>
      <w:r>
        <w:rPr/>
        <w:t xml:space="preserve">Prozesskostenhilfe für unwichtig empfunden, weil Sie den Prozess am 09.04.2008 für wichtiger</w:t>
      </w:r>
    </w:p>
    <w:p>
      <w:pPr/>
      <w:r>
        <w:rPr/>
        <w:t xml:space="preserve">gehalten haben. Sie haben mir erläutert, dass ein anschließendes Schadensersatzverfahren nach</w:t>
      </w:r>
    </w:p>
    <w:p>
      <w:pPr/>
      <w:r>
        <w:rPr/>
        <w:t xml:space="preserve">dem Prozess gegen die Ausländerbehörde am 09.04.2008 sehr wichtig sei. Wieso haben Sie nicht</w:t>
      </w:r>
    </w:p>
    <w:p>
      <w:pPr/>
      <w:r>
        <w:rPr/>
        <w:t xml:space="preserve">gesehen, dass der Prozess ohne Prozesskostenhilfe nicht laufen kann? Damit Sie an meiner Seite an</w:t>
      </w:r>
    </w:p>
    <w:p>
      <w:pPr/>
      <w:r>
        <w:rPr/>
        <w:t xml:space="preserve">diesem Termin vor Gericht erscheinen, haben Sie von mir 230 € verlangt, was eigentlich für meinen</w:t>
      </w:r>
    </w:p>
    <w:p>
      <w:pPr/>
      <w:r>
        <w:rPr/>
        <w:t xml:space="preserve">Lebensunterhalt vorgesehen gewesen ist, welches ich am 28.03.2008 vom Sozialamt erhalten habe.</w:t>
      </w:r>
    </w:p>
    <w:p>
      <w:pPr/>
      <w:r>
        <w:rPr/>
        <w:t xml:space="preserve">Sie hätten nur einen Widerspruch schreiben müssen, womit ich den Prozess am 05.05.2008</w:t>
      </w:r>
    </w:p>
    <w:p>
      <w:pPr/>
      <w:r>
        <w:rPr/>
        <w:t xml:space="preserve">gewonnen hätte, warum haben Sie dies nicht getan? Am 05.05.2008 haben Sie den Prozess</w:t>
      </w:r>
    </w:p>
    <w:p>
      <w:pPr/>
      <w:r>
        <w:rPr/>
        <w:t xml:space="preserve">bezüglich der Prozesskosten verloren, sodass ich für die 5000 € Kosten aufkommen muss, für einen</w:t>
      </w:r>
    </w:p>
    <w:p>
      <w:pPr/>
      <w:r>
        <w:rPr/>
        <w:t xml:space="preserve">Prozess, der noch nicht einmal abgeschlossen ist. Da Sie Ihrer Arbeit nicht nachgekommen sind,</w:t>
      </w:r>
    </w:p>
    <w:p>
      <w:pPr/>
      <w:r>
        <w:rPr/>
        <w:t xml:space="preserve">musste ich diese erledigen. Ich musste vor dem OVG, Bundesverwaltungsgericht und</w:t>
      </w:r>
    </w:p>
    <w:p>
      <w:pPr/>
      <w:r>
        <w:rPr/>
        <w:t xml:space="preserve">Bundesverfassungsgericht Widerspruch einlegen, da ich diese 5000 € nicht anerkenne. Sie haben</w:t>
      </w:r>
    </w:p>
    <w:p>
      <w:pPr/>
      <w:r>
        <w:rPr/>
        <w:t xml:space="preserve">den Prozesskostenhilfe - Widerspruch als juristisch nicht wichtig angesehen, welcher aber heute eine</w:t>
      </w:r>
    </w:p>
    <w:p>
      <w:pPr/>
      <w:r>
        <w:rPr/>
        <w:t xml:space="preserve">sehr große Rolle spielt, denn ich habe von allen 3 genannten Gerichten die gleiche Antwort</w:t>
      </w:r>
    </w:p>
    <w:p>
      <w:pPr/>
      <w:r>
        <w:rPr/>
        <w:t xml:space="preserve">bekommen, dass ein Widerspruch hätte von meinem Anwalt vor dem Verwaltungsgerichtbeschluss</w:t>
      </w:r>
    </w:p>
    <w:p>
      <w:pPr/>
      <w:r>
        <w:rPr/>
        <w:t xml:space="preserve">vom 06.03.2008 eingereicht werden müssen. Nach dem Prozesskostenbeschluss vom März 2008</w:t>
      </w:r>
    </w:p>
    <w:p>
      <w:pPr/>
      <w:r>
        <w:rPr/>
        <w:t xml:space="preserve">hätte ein Widerspruch eingereicht werden müssen.</w:t>
      </w:r>
    </w:p>
    <w:p>
      <w:pPr/>
      <w:r>
        <w:rPr/>
        <w:t xml:space="preserve">Ich habe die Klage ( AZ.: 528 Qs 49/03 (251 b / 251 a Ds) 52 Js 7/00 (349/00 ) gegen die Ausländerbehörde</w:t>
      </w:r>
    </w:p>
    <w:p>
      <w:pPr/>
      <w:r>
        <w:rPr/>
        <w:t xml:space="preserve">im Jahre 2005 gewonnen. Auch danach, bis 2007 hat die Ausländerbehörde weiterhin die Gesetze</w:t>
      </w:r>
    </w:p>
    <w:p>
      <w:pPr/>
      <w:r>
        <w:rPr/>
        <w:t xml:space="preserve">ignoriert bzw. ungesetzlich gehandelt. Mein Rechtsanwalt Hr. Lilga hat mich auch verkauft und mich</w:t>
      </w:r>
    </w:p>
    <w:p>
      <w:pPr/>
      <w:r>
        <w:rPr/>
        <w:t xml:space="preserve">sitzengelassen, da er ein Job-Angebot vom Sozialgericht bekommen hat. Zu dieser Zeit war ich</w:t>
      </w:r>
    </w:p>
    <w:p>
      <w:pPr/>
      <w:r>
        <w:rPr/>
        <w:t xml:space="preserve">schwer psychisch krank und hat die Möglichkeit genutzt mich so zu behandeln. Meine rechtlichen</w:t>
      </w:r>
    </w:p>
    <w:p>
      <w:pPr/>
      <w:r>
        <w:rPr/>
        <w:t xml:space="preserve">Widersprüche, besonders diesen Entscheid für meinen Aufenthaltsstatus, hat er Jahre 2006</w:t>
      </w:r>
    </w:p>
    <w:p>
      <w:pPr/>
      <w:r>
        <w:rPr/>
        <w:t xml:space="preserve">zurückgenommen, nachdem ich den Prozess vor Gericht Jahre 2005 gewonnen hatte. Bezüglich des</w:t>
      </w:r>
    </w:p>
    <w:p>
      <w:pPr/>
      <w:r>
        <w:rPr/>
        <w:t xml:space="preserve">Härtengesetzes hätte er auch kein Recht den Widerspruch zurückzunehmen. Der Rechtsanwalt ist</w:t>
      </w:r>
    </w:p>
    <w:p>
      <w:pPr/>
      <w:r>
        <w:rPr/>
        <w:t xml:space="preserve">sich im Klaren, das er ohne rechtliche Konsequenzen mit seinem unrechtlichen Verhalten</w:t>
      </w:r>
    </w:p>
    <w:p>
      <w:pPr/>
      <w:r>
        <w:rPr/>
        <w:t xml:space="preserve">davonkommt, wie auch schon andere Beamte und Behörden, was ihm durchaus bewusst war.</w:t>
      </w:r>
    </w:p>
    <w:p>
      <w:pPr/>
      <w:r>
        <w:rPr/>
        <w:t xml:space="preserve">Sie haben die Ungerechtigkeit, welche die Ausländerbehörde und der Rechtsanwalt begangen haben,</w:t>
      </w:r>
    </w:p>
    <w:p>
      <w:pPr/>
      <w:r>
        <w:rPr/>
        <w:t xml:space="preserve">gesehen, aber dennoch haben Sie Ihre Augen verschlossen. Ich verstehe nicht, dass Sie Geld</w:t>
      </w:r>
    </w:p>
    <w:p>
      <w:pPr/>
      <w:r>
        <w:rPr/>
        <w:t xml:space="preserve">nehmen, dennoch keinen Widerspruch einlegen? Durch dieses Nichthandeln habe ich den Prozess</w:t>
      </w:r>
    </w:p>
    <w:p>
      <w:pPr/>
      <w:r>
        <w:rPr/>
        <w:t xml:space="preserve">verloren. Wo ist mein Recht? Sie sehen welches falsches Spiel gespielt wurden ist, dennoch reichen</w:t>
      </w:r>
    </w:p>
    <w:p>
      <w:pPr/>
      <w:r>
        <w:rPr/>
        <w:t xml:space="preserve">Sie keine weitere Klage ein?</w:t>
      </w:r>
    </w:p>
    <w:p>
      <w:pPr/>
      <w:r>
        <w:rPr/>
        <w:t xml:space="preserve">Wegen dieses Psychoterrors wurde ich im Jahre 2005 zum zweiten Mal ins Irrenhaus gesteckt. Die</w:t>
      </w:r>
    </w:p>
    <w:p>
      <w:pPr/>
      <w:r>
        <w:rPr/>
        <w:t xml:space="preserve">Richter der VG und OVG haben in den Jahren 1998 bis 2007 zwanghaft meiner Gesundheit</w:t>
      </w:r>
    </w:p>
    <w:p>
      <w:pPr/>
      <w:r>
        <w:rPr/>
        <w:t xml:space="preserve">geschadet, meine Eher und Stolz mit ihren Füssen getreten, mich zum schwer behinderten</w:t>
      </w:r>
    </w:p>
    <w:p>
      <w:pPr/>
      <w:r>
        <w:rPr/>
        <w:t xml:space="preserve">gemacht und mein Leben ruiniert.</w:t>
      </w:r>
    </w:p>
    <w:p>
      <w:pPr/>
      <w:r>
        <w:rPr/>
        <w:t xml:space="preserve">Nur wegen dieser Berliner Regierung wurde ich obdachlos und psychisch krank. Viele ansteckende</w:t>
      </w:r>
    </w:p>
    <w:p>
      <w:pPr/>
      <w:r>
        <w:rPr/>
        <w:t xml:space="preserve">Krankheiten wie AIDS, Syphilis und Goneroe sind bereits entstanden. Am Jan 2007 ist meine</w:t>
      </w:r>
    </w:p>
    <w:p>
      <w:pPr/>
      <w:r>
        <w:rPr/>
        <w:t xml:space="preserve">Immunität unter 240 und Juli 2008 ist meine Immunität unter 150 gesunken. Da beweist dass ich</w:t>
      </w:r>
    </w:p>
    <w:p>
      <w:pPr/>
      <w:r>
        <w:rPr/>
        <w:t xml:space="preserve">schön lange AIDS habe.</w:t>
      </w:r>
    </w:p>
    <w:p>
      <w:pPr/>
      <w:r>
        <w:rPr/>
        <w:t xml:space="preserve">Wegen den vorsätzlichen gesetzeswidrigen Entscheidungen der Berliner Regierung in den Jahren</w:t>
      </w:r>
    </w:p>
    <w:p>
      <w:pPr/>
      <w:r>
        <w:rPr/>
        <w:t xml:space="preserve">1998 bis 2007 bin ich schwer verletzt. Wegen den Entscheidungen der genannten Berliner Behörden,</w:t>
      </w:r>
    </w:p>
    <w:p>
      <w:pPr/>
      <w:r>
        <w:rPr/>
        <w:t xml:space="preserve">Berliner Justiz konnte mir keine richtige Therapie erhalten. So sind viele meiner Krankheiten</w:t>
      </w:r>
    </w:p>
    <w:p>
      <w:pPr/>
      <w:r>
        <w:rPr/>
        <w:t xml:space="preserve">schlimmer und chronischer geworden. Die Berliner Behörden, Berliner Justiz und die Rechtsanwälte</w:t>
      </w:r>
    </w:p>
    <w:p>
      <w:pPr/>
      <w:r>
        <w:rPr/>
        <w:t xml:space="preserve">haben verhindert, dass ich 1998 bis 2004 wegen Lungentuberkulose behandelt werde und so</w:t>
      </w:r>
    </w:p>
    <w:p>
      <w:pPr/>
      <w:r>
        <w:rPr/>
        <w:t xml:space="preserve">entstanden in meiner Lunge Flecken.</w:t>
      </w:r>
    </w:p>
    <w:p>
      <w:pPr/>
      <w:r>
        <w:rPr/>
        <w:t xml:space="preserve">Jahre 2007 hat sich Austen Röntgen aufnahmen ergeben, das meine Lungen seit lange erkrankt ((mit</w:t>
      </w:r>
    </w:p>
    <w:p>
      <w:pPr/>
      <w:r>
        <w:rPr/>
        <w:t xml:space="preserve">flecken behaftet (Unauffällige Lungengefäßzeichnung. Zarte streifige Zeichnungsvermehrung Links</w:t>
      </w:r>
    </w:p>
    <w:p>
      <w:pPr/>
      <w:r>
        <w:rPr/>
        <w:t xml:space="preserve">laterobasal, am ehesten Restbefund einer nicht mehr frischen Infiltration. Winkelerguss Links.))</w:t>
      </w:r>
    </w:p>
    <w:p>
      <w:pPr/>
      <w:r>
        <w:rPr/>
        <w:t xml:space="preserve">Wegen den vorsätzlichen gesetzeswidrigen Entscheidungen der Berliner Justiz im Jahre 2004 werde</w:t>
      </w:r>
    </w:p>
    <w:p>
      <w:pPr/>
      <w:r>
        <w:rPr/>
        <w:t xml:space="preserve">ich wie ein Fußball hin und hergeschossen. Vom Bezirksamt Reinickendorf zum Sozialamt Neukölln,</w:t>
      </w:r>
    </w:p>
    <w:p>
      <w:pPr/>
      <w:r>
        <w:rPr/>
        <w:t xml:space="preserve">dann zum Job Center Neukölln, dann zum Job Center Mitte, dann zum Deutsche Rente, dann wider</w:t>
      </w:r>
    </w:p>
    <w:p>
      <w:pPr/>
      <w:r>
        <w:rPr/>
        <w:t xml:space="preserve">zum Bezirksamt Reinickendorf, von dort aus zum Sozialamt Mitte. Von wo ich aus zum Sozialamt</w:t>
      </w:r>
    </w:p>
    <w:p>
      <w:pPr/>
      <w:r>
        <w:rPr/>
        <w:t xml:space="preserve">Mitte gelangen werde, ist noch ungewiss.</w:t>
      </w:r>
    </w:p>
    <w:p>
      <w:pPr/>
      <w:r>
        <w:rPr/>
        <w:t xml:space="preserve">Dies schien alles so zu sein, als ob jemand ein wertloses Spielzeug kaputt gemacht hat und es keinen</w:t>
      </w:r>
    </w:p>
    <w:p>
      <w:pPr/>
      <w:r>
        <w:rPr/>
        <w:t xml:space="preserve">interessiert, keiner wird zur Verantwortung gezogen. Ich bin aber kein Spielzeug, sondern ein Mensch.</w:t>
      </w:r>
    </w:p>
    <w:p>
      <w:pPr/>
      <w:r>
        <w:rPr/>
        <w:t xml:space="preserve">Es gab auch danach etwa 70 verschiedene Gerichtsprozesse, wo es um meine Angelegenheiten ging,</w:t>
      </w:r>
    </w:p>
    <w:p>
      <w:pPr/>
      <w:r>
        <w:rPr/>
        <w:t xml:space="preserve">und bei denen ich absolut ungerecht verurteilt wurde. Ständig gibt es Missverständnisse, die aber</w:t>
      </w:r>
    </w:p>
    <w:p>
      <w:pPr/>
      <w:r>
        <w:rPr/>
        <w:t xml:space="preserve">jedes Mal dazu führen, dass ich leide, und nicht die Mitarbeiter unterschiedlicher Behörden, die die</w:t>
      </w:r>
    </w:p>
    <w:p>
      <w:pPr/>
      <w:r>
        <w:rPr/>
        <w:t xml:space="preserve">Gesetze nicht achten können. Für alle diese dummen Missverständnisse soll ich mit meiner</w:t>
      </w:r>
    </w:p>
    <w:p>
      <w:pPr/>
      <w:r>
        <w:rPr/>
        <w:t xml:space="preserve">Gesundheit und meinem Leben bezahlen. Um alles zurück zu holen, was ich verloren habe, soll</w:t>
      </w:r>
    </w:p>
    <w:p>
      <w:pPr/>
      <w:r>
        <w:rPr/>
        <w:t xml:space="preserve">ich erstmal wieder geboren werden.</w:t>
      </w:r>
    </w:p>
    <w:p>
      <w:pPr/>
      <w:r>
        <w:rPr/>
        <w:t xml:space="preserve">Die Gegenseite hat diesen Psychoterror gegen mich geführt, damit die begonnenen Morde von 1998-</w:t>
      </w:r>
    </w:p>
    <w:p>
      <w:pPr/>
      <w:r>
        <w:rPr/>
        <w:t xml:space="preserve">1999 verjähren. In diesen Jahren hat die Ausländerbehörde sich gesetzwidrig verhalten und</w:t>
      </w:r>
    </w:p>
    <w:p>
      <w:pPr/>
      <w:r>
        <w:rPr/>
        <w:t xml:space="preserve">besonders in Köpenick, was dort passiert ist. Dieses Spiel hat euch das Bezirksamt Reinickendorf.</w:t>
      </w:r>
    </w:p>
    <w:p>
      <w:pPr/>
      <w:r>
        <w:rPr/>
        <w:t xml:space="preserve">Bezirksamt Neukölln, Job-Center Neukölln, Job-Center Mitte, und wieder Bezirksamt Reinickendorf</w:t>
      </w:r>
    </w:p>
    <w:p>
      <w:pPr/>
      <w:r>
        <w:rPr/>
        <w:t xml:space="preserve">gespielt und heute spielt das Bezirksamt Mitte.</w:t>
      </w:r>
    </w:p>
    <w:p>
      <w:pPr/>
      <w:r>
        <w:rPr/>
        <w:t xml:space="preserve">Sie haben mich am 10.01.2008 vor Gericht ( S 88 AY 135 / 07 ) vertreten, denn Sie haben die</w:t>
      </w:r>
    </w:p>
    <w:p>
      <w:pPr/>
      <w:r>
        <w:rPr/>
        <w:t xml:space="preserve">Ungerechtigkeit bezüglich meines Falles erkannt. Solange Sie keine Prozesskostenhilfe bekommen,</w:t>
      </w:r>
    </w:p>
    <w:p>
      <w:pPr/>
      <w:r>
        <w:rPr/>
        <w:t xml:space="preserve">haben Sie mir gesagt, dass ich Sie bezahlen muss. Das Geld, was Sie bekommen, war eigentlich für</w:t>
      </w:r>
    </w:p>
    <w:p>
      <w:pPr/>
      <w:r>
        <w:rPr/>
        <w:t xml:space="preserve">meine Miete gedacht, aber da mir mein Recht sehr wichtig ist, habe ich es Ihnen gegeben. Nachdem</w:t>
      </w:r>
    </w:p>
    <w:p>
      <w:pPr/>
      <w:r>
        <w:rPr/>
        <w:t xml:space="preserve">Sie das Geld erhalten haben, sagten Sie mir, dass die Angelegenheit erledigt ist.</w:t>
      </w:r>
    </w:p>
    <w:p>
      <w:pPr/>
      <w:r>
        <w:rPr/>
        <w:t xml:space="preserve">Anschließend habe ich beweisen können, dass das Sozialamt vor Gericht gelogen hat, um die</w:t>
      </w:r>
    </w:p>
    <w:p>
      <w:pPr/>
      <w:r>
        <w:rPr/>
        <w:t xml:space="preserve">Angelegenheit abzuschließen bzw. zu verdecken, was eigentlich Ihre Aufgabe gewesen wäre. Ich</w:t>
      </w:r>
    </w:p>
    <w:p>
      <w:pPr/>
      <w:r>
        <w:rPr/>
        <w:t xml:space="preserve">wurde wegen meiner Beweise vom Gericht in die Ecke gedrängt, den Prozess eröffnet und</w:t>
      </w:r>
    </w:p>
    <w:p>
      <w:pPr/>
      <w:r>
        <w:rPr/>
        <w:t xml:space="preserve">anschließend haben Sie noch Prozesskostenhilfe bekommen. Sie haben während des Prozesses die</w:t>
      </w:r>
    </w:p>
    <w:p>
      <w:pPr/>
      <w:r>
        <w:rPr/>
        <w:t xml:space="preserve">Augen verschlossen obwohl Sie gesehen haben, dass das Sozialamt vor Gericht gelogen hat und uns</w:t>
      </w:r>
    </w:p>
    <w:p>
      <w:pPr/>
      <w:r>
        <w:rPr/>
        <w:t xml:space="preserve">somit „verarscht" hat. Ich habe Sie auch bezahlt und mein Geld nicht zurückgenommen, obwohl Sie</w:t>
      </w:r>
    </w:p>
    <w:p>
      <w:pPr/>
      <w:r>
        <w:rPr/>
        <w:t xml:space="preserve">Prozesskostenhilfe bekommen haben; was sollte ich noch machen, damit Sie mir helfen? Dadurch,</w:t>
      </w:r>
    </w:p>
    <w:p>
      <w:pPr/>
      <w:r>
        <w:rPr/>
        <w:t xml:space="preserve">dass Sie meine Situation verdecken, arbeiten Sie mit dem Gericht Hand in Hand, was dem Gericht nur</w:t>
      </w:r>
    </w:p>
    <w:p>
      <w:pPr/>
      <w:r>
        <w:rPr/>
        <w:t xml:space="preserve">auf diese unrechtliche Art zu Gute kommen kann. Ich bekomme unrechtlich Sozialhilfe; ab dem Jahre</w:t>
      </w:r>
    </w:p>
    <w:p>
      <w:pPr/>
      <w:r>
        <w:rPr/>
        <w:t xml:space="preserve">2007, als ich die Klage gegen das Sozialamt Reinickendorf eingereicht habe, haben Sie die</w:t>
      </w:r>
    </w:p>
    <w:p>
      <w:pPr/>
      <w:r>
        <w:rPr/>
        <w:t xml:space="preserve">Ungerechtigkeit gesehen und verwehren mir mein Recht und bekomme weiterhin unrechtlich nur</w:t>
      </w:r>
    </w:p>
    <w:p>
      <w:pPr/>
      <w:r>
        <w:rPr/>
        <w:t xml:space="preserve">Sozialhilfe. Wieso haben Sie das Sozialamt Reinickendorf wegen dieser Lügen nicht verklagt?</w:t>
      </w:r>
    </w:p>
    <w:p>
      <w:pPr/>
      <w:r>
        <w:rPr/>
        <w:t xml:space="preserve">Ich bin hilflos ohne Hilfe: egal ob ich einen Rechtsanwalt finde oder nicht, trotzdem werde ich</w:t>
      </w:r>
    </w:p>
    <w:p>
      <w:pPr/>
      <w:r>
        <w:rPr/>
        <w:t xml:space="preserve">unrechtliche Urteile und Entscheidungen erdulden müssen. Wegen dieser und anderer</w:t>
      </w:r>
    </w:p>
    <w:p>
      <w:pPr/>
      <w:r>
        <w:rPr/>
        <w:t xml:space="preserve">Ungerechtigkeiten werde ich am 15.05.2009 mir das leben nehmen. Das Schreiben ist in Englisch,</w:t>
      </w:r>
    </w:p>
    <w:p>
      <w:pPr/>
      <w:r>
        <w:rPr/>
        <w:t xml:space="preserve">lege ich als Anlage ebenfalls bei.</w:t>
      </w:r>
    </w:p>
    <w:p>
      <w:pPr/>
      <w:r>
        <w:rPr/>
        <w:t xml:space="preserve">Seit Jahren beantworte ich alle Fragen der Gerichte. Wenn ich eine Krise hatte, verlor ich immer. Egal</w:t>
      </w:r>
    </w:p>
    <w:p>
      <w:pPr/>
      <w:r>
        <w:rPr/>
        <w:t xml:space="preserve">ob ich antworte oder nicht antworte, sind die Meinungen von mir immer gleich. Ich bin der Jenige, der</w:t>
      </w:r>
    </w:p>
    <w:p>
      <w:pPr/>
      <w:r>
        <w:rPr/>
        <w:t xml:space="preserve">auf seine Fragen keine Antwort bekommt. Wer ist für meine 16 schweren Krankheiten</w:t>
      </w:r>
    </w:p>
    <w:p>
      <w:pPr/>
      <w:r>
        <w:rPr/>
        <w:t xml:space="preserve">verantwortlich? Selbst wenn ich krank nach Deutschland gekommen wäre, wieso wurde ich 9</w:t>
      </w:r>
    </w:p>
    <w:p>
      <w:pPr/>
      <w:r>
        <w:rPr/>
        <w:t xml:space="preserve">Jahre lang durch die Justiz unmenschlich behandelt? Oder habe ich durch diese</w:t>
      </w:r>
    </w:p>
    <w:p>
      <w:pPr/>
      <w:r>
        <w:rPr/>
        <w:t xml:space="preserve">unmenschliche Behandlung diese Krankheiten bekommen? War ich denn ein gesunder</w:t>
      </w:r>
    </w:p>
    <w:p>
      <w:pPr/>
      <w:r>
        <w:rPr/>
        <w:t xml:space="preserve">Mensch, den Sie krank gemacht haben? Oder war ich ein kranker Mensch, den Sie zum Tode</w:t>
      </w:r>
    </w:p>
    <w:p>
      <w:pPr/>
      <w:r>
        <w:rPr/>
        <w:t xml:space="preserve">verurteilt haben?</w:t>
      </w:r>
    </w:p>
    <w:p>
      <w:pPr/>
      <w:r>
        <w:rPr/>
        <w:t xml:space="preserve">Ich habe genug davon, dass alle Gerichte die Verbrechen decken versuchen. Seit vielen Jahren</w:t>
      </w:r>
    </w:p>
    <w:p>
      <w:pPr/>
      <w:r>
        <w:rPr/>
        <w:t xml:space="preserve">wurde ich durch die ungerechten - ungesetzlichen Urteile der Richter psychisch zerstört. Auch heute</w:t>
      </w:r>
    </w:p>
    <w:p>
      <w:pPr/>
      <w:r>
        <w:rPr/>
        <w:t xml:space="preserve">wird gelogen, Unrecht betrieben, bewusst getäuscht und unterstellt, was mich weiterhin zerstört. Ich</w:t>
      </w:r>
    </w:p>
    <w:p>
      <w:pPr/>
      <w:r>
        <w:rPr/>
        <w:t xml:space="preserve">habe die Ausreden Satt. Deshalb habe ich am 15.12.2008 endgültig und unwiderruflich an</w:t>
      </w:r>
    </w:p>
    <w:p>
      <w:pPr/>
      <w:r>
        <w:rPr/>
        <w:t xml:space="preserve">Europäischen Menschenrechts Gerichtshof und UN geschrieben und gefordert: Das Schreiben ist in</w:t>
      </w:r>
    </w:p>
    <w:p>
      <w:pPr/>
      <w:r>
        <w:rPr/>
        <w:t xml:space="preserve">Englisch, lege ich als Anlage ebenfalls bei.</w:t>
      </w:r>
    </w:p>
    <w:p>
      <w:pPr/>
      <w:r>
        <w:rPr/>
        <w:t xml:space="preserve">Ich werde 100%-ig am 15. Mai mein Suizid vollziehen, in den Sie selber mich getrieben haben.</w:t>
      </w:r>
    </w:p>
    <w:p>
      <w:pPr/>
      <w:r>
        <w:rPr/>
        <w:t xml:space="preserve">Nach meinen Tod sollen all meine Rechte automatisch an meine Familie übertragen werden.</w:t>
      </w:r>
    </w:p>
    <w:p>
      <w:pPr/>
      <w:r>
        <w:rPr/>
        <w:t xml:space="preserve">Abschrift anbei.</w:t>
      </w:r>
    </w:p>
    <w:p>
      <w:pPr/>
      <w:r>
        <w:rPr/>
        <w:t xml:space="preserve">f/*</w:t>
      </w:r>
    </w:p>
    <w:p>
      <w:pPr/>
      <w:r>
        <w:rPr/>
        <w:t xml:space="preserve">Ismail Rüstern</w:t>
      </w:r>
    </w:p>
    <w:p>
      <w:pPr/>
      <w:r>
        <w:rPr/>
        <w:t xml:space="preserve">N31BS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2026-10-18T05:55:18+02:00</dcterms:created>
  <dcterms:modified xsi:type="dcterms:W3CDTF">2026-10-18T05:55:18+02:00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